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BF" w:rsidRDefault="00A97BBF" w:rsidP="00A97B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 CYR" w:hAnsi="Arial CYR" w:cs="Arial CYR"/>
          <w:b/>
          <w:noProof/>
        </w:rPr>
        <w:drawing>
          <wp:inline distT="0" distB="0" distL="0" distR="0">
            <wp:extent cx="5619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BF" w:rsidRDefault="00A97BBF" w:rsidP="00A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595AAE">
        <w:rPr>
          <w:rFonts w:ascii="Times New Roman" w:hAnsi="Times New Roman" w:cs="Arial"/>
          <w:b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A97BBF" w:rsidRPr="00A97BBF" w:rsidRDefault="00A97BBF" w:rsidP="00A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595AAE">
        <w:rPr>
          <w:rFonts w:ascii="Times New Roman" w:hAnsi="Times New Roman" w:cs="Arial"/>
          <w:b/>
          <w:sz w:val="24"/>
          <w:szCs w:val="24"/>
        </w:rPr>
        <w:t>детский сад</w:t>
      </w:r>
      <w:r>
        <w:rPr>
          <w:rFonts w:ascii="Times New Roman" w:hAnsi="Times New Roman" w:cs="Arial"/>
          <w:b/>
          <w:sz w:val="24"/>
          <w:szCs w:val="24"/>
        </w:rPr>
        <w:t xml:space="preserve"> № 45</w:t>
      </w:r>
    </w:p>
    <w:p w:rsidR="00A97BBF" w:rsidRDefault="00A97BBF" w:rsidP="00A97B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</w:t>
      </w:r>
      <w:r w:rsidRPr="00595AAE">
        <w:rPr>
          <w:rFonts w:ascii="Times New Roman" w:hAnsi="Times New Roman" w:cs="Arial"/>
          <w:b/>
          <w:sz w:val="24"/>
          <w:szCs w:val="24"/>
        </w:rPr>
        <w:t xml:space="preserve"> Адмиралтейского района Санкт-Петербурга</w:t>
      </w:r>
    </w:p>
    <w:p w:rsidR="00A97BBF" w:rsidRPr="00595AAE" w:rsidRDefault="00A97BBF" w:rsidP="00A97B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Arial"/>
          <w:b/>
          <w:sz w:val="24"/>
          <w:szCs w:val="24"/>
        </w:rPr>
      </w:pPr>
    </w:p>
    <w:p w:rsidR="00A97BBF" w:rsidRDefault="00A97BBF" w:rsidP="00A97B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644"/>
        <w:gridCol w:w="4644"/>
      </w:tblGrid>
      <w:tr w:rsidR="00A97BBF" w:rsidRPr="00712181" w:rsidTr="0047140B">
        <w:tc>
          <w:tcPr>
            <w:tcW w:w="4644" w:type="dxa"/>
          </w:tcPr>
          <w:p w:rsidR="00A97BBF" w:rsidRPr="005D10C1" w:rsidRDefault="00A97BBF" w:rsidP="00471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D10C1">
              <w:rPr>
                <w:rFonts w:ascii="Times New Roman" w:hAnsi="Times New Roman"/>
                <w:b/>
                <w:bCs/>
                <w:sz w:val="24"/>
                <w:szCs w:val="24"/>
              </w:rPr>
              <w:t>ПРИНЯТ</w:t>
            </w:r>
            <w:proofErr w:type="gramEnd"/>
            <w:r w:rsidRPr="005D10C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97BBF" w:rsidRPr="005D10C1" w:rsidRDefault="00A97BBF" w:rsidP="0047140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Общим собранием работников</w:t>
            </w:r>
          </w:p>
          <w:p w:rsidR="00A97BBF" w:rsidRPr="005D10C1" w:rsidRDefault="00A97BBF" w:rsidP="0047140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ГБДОУ детский сад № 45  </w:t>
            </w:r>
          </w:p>
          <w:p w:rsidR="00A97BBF" w:rsidRPr="005D10C1" w:rsidRDefault="00A97BBF" w:rsidP="0047140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Адмиралтейского района</w:t>
            </w:r>
          </w:p>
          <w:p w:rsidR="00A97BBF" w:rsidRPr="005D10C1" w:rsidRDefault="00A97BBF" w:rsidP="0047140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A97BBF" w:rsidRPr="005D10C1" w:rsidRDefault="00A97BBF" w:rsidP="00471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 w:rsidRPr="005D10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3B5B17" w:rsidRPr="003B5B1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03</w:t>
            </w:r>
            <w:r w:rsidR="005D10C1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.</w:t>
            </w:r>
            <w:r w:rsidRPr="005D10C1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0</w:t>
            </w:r>
            <w:r w:rsidR="005D10C1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2</w:t>
            </w:r>
            <w:r w:rsidR="005D10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.2016</w:t>
            </w:r>
            <w:r w:rsidRPr="005D10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года  </w:t>
            </w:r>
          </w:p>
          <w:p w:rsidR="00A97BBF" w:rsidRPr="005D10C1" w:rsidRDefault="00A97BBF" w:rsidP="0047140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97BBF" w:rsidRPr="005D10C1" w:rsidRDefault="00A97BBF" w:rsidP="00471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с учётом мнения Совета родителей</w:t>
            </w:r>
          </w:p>
          <w:p w:rsidR="00A97BBF" w:rsidRPr="005D10C1" w:rsidRDefault="00A97BBF" w:rsidP="00471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 w:rsidRPr="005D10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3B5B17" w:rsidRPr="003B5B1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03</w:t>
            </w:r>
            <w:r w:rsidR="005D10C1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.02</w:t>
            </w:r>
            <w:r w:rsidR="005D10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.2016</w:t>
            </w:r>
            <w:r w:rsidRPr="005D10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№</w:t>
            </w:r>
            <w:r w:rsidR="005D10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3</w:t>
            </w:r>
          </w:p>
          <w:p w:rsidR="00A97BBF" w:rsidRPr="00712181" w:rsidRDefault="00A97BBF" w:rsidP="00471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644" w:type="dxa"/>
          </w:tcPr>
          <w:p w:rsidR="00A97BBF" w:rsidRPr="005D10C1" w:rsidRDefault="00A97BBF" w:rsidP="0047140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A97BBF" w:rsidRPr="005D10C1" w:rsidRDefault="00A97BBF" w:rsidP="0047140B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A97BBF" w:rsidRPr="005D10C1" w:rsidRDefault="00A97BBF" w:rsidP="0047140B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ГБДОУ детский сад № 45  </w:t>
            </w:r>
          </w:p>
          <w:p w:rsidR="00A97BBF" w:rsidRPr="005D10C1" w:rsidRDefault="00A97BBF" w:rsidP="0047140B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Адмиралтейского района</w:t>
            </w:r>
          </w:p>
          <w:p w:rsidR="00A97BBF" w:rsidRPr="005D10C1" w:rsidRDefault="00A97BBF" w:rsidP="0047140B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A97BBF" w:rsidRPr="005D10C1" w:rsidRDefault="00A97BBF" w:rsidP="0047140B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____________  /Красовская Л.О</w:t>
            </w:r>
          </w:p>
          <w:p w:rsidR="00A97BBF" w:rsidRPr="00712181" w:rsidRDefault="00A97BBF" w:rsidP="004714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от </w:t>
            </w:r>
            <w:r w:rsidR="003B5B17" w:rsidRPr="003B5B1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B5B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D10C1" w:rsidRPr="005D10C1">
              <w:rPr>
                <w:rFonts w:ascii="Times New Roman" w:hAnsi="Times New Roman"/>
                <w:bCs/>
                <w:sz w:val="24"/>
                <w:szCs w:val="24"/>
              </w:rPr>
              <w:t>.02.2016</w:t>
            </w: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5D1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0C1" w:rsidRPr="005D10C1">
              <w:rPr>
                <w:rFonts w:ascii="Times New Roman" w:hAnsi="Times New Roman"/>
                <w:bCs/>
                <w:sz w:val="24"/>
                <w:szCs w:val="24"/>
              </w:rPr>
              <w:t>№ 7</w:t>
            </w:r>
            <w:r w:rsidR="003B5B17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</w:tbl>
    <w:p w:rsidR="00A97BBF" w:rsidRDefault="00A97BBF" w:rsidP="00A97BBF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7BBF" w:rsidRDefault="00A97BBF" w:rsidP="00F60AF1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D10C1" w:rsidRDefault="005D10C1" w:rsidP="005D10C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Порядок и условия ос</w:t>
      </w:r>
      <w:r w:rsidR="00137A26">
        <w:rPr>
          <w:b/>
          <w:bCs/>
          <w:color w:val="000001"/>
        </w:rPr>
        <w:t>уществления перевода воспитанников</w:t>
      </w:r>
      <w:r>
        <w:rPr>
          <w:b/>
          <w:bCs/>
          <w:color w:val="000001"/>
        </w:rPr>
        <w:t xml:space="preserve"> из  Государственного бюджетного дошкольного образовательного учреждения детский сад № 45 Адмиралтейского района Санкт-Петербурга,   в другие организации, осуществляющие образовательную деятельность по образовательным программам соответствующих уровня и направленности и порядок  отчисления из  ГБДОУ</w:t>
      </w:r>
    </w:p>
    <w:p w:rsidR="00EE1E8C" w:rsidRDefault="00EE1E8C" w:rsidP="00F60AF1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644"/>
        <w:gridCol w:w="284"/>
      </w:tblGrid>
      <w:tr w:rsidR="005D10C1" w:rsidTr="005D10C1">
        <w:trPr>
          <w:trHeight w:val="3506"/>
        </w:trPr>
        <w:tc>
          <w:tcPr>
            <w:tcW w:w="4644" w:type="dxa"/>
          </w:tcPr>
          <w:p w:rsidR="005D10C1" w:rsidRDefault="005D10C1" w:rsidP="005D1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5D10C1" w:rsidRDefault="005D10C1" w:rsidP="006E71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DB5EC8" w:rsidRDefault="00DB5EC8"/>
    <w:p w:rsidR="00DB5EC8" w:rsidRDefault="00DB5EC8" w:rsidP="00DB5EC8">
      <w:pPr>
        <w:pStyle w:val="HEADERTEXT"/>
        <w:rPr>
          <w:b/>
          <w:bCs/>
          <w:color w:val="000001"/>
        </w:rPr>
      </w:pPr>
    </w:p>
    <w:p w:rsidR="00DB5EC8" w:rsidRDefault="00DB5EC8" w:rsidP="00DB5EC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3B5B17" w:rsidRDefault="00DB5EC8" w:rsidP="005D10C1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DB5EC8" w:rsidRDefault="00DB5EC8" w:rsidP="005D10C1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I. Общие положения </w:t>
      </w:r>
    </w:p>
    <w:p w:rsidR="00DB5EC8" w:rsidRDefault="00DB5EC8" w:rsidP="00DB5EC8">
      <w:pPr>
        <w:pStyle w:val="FORMATTEXT"/>
        <w:ind w:firstLine="568"/>
        <w:jc w:val="both"/>
      </w:pPr>
      <w:r>
        <w:t>1. </w:t>
      </w:r>
      <w:proofErr w:type="gramStart"/>
      <w:r>
        <w:t>Порядок и условия ос</w:t>
      </w:r>
      <w:r w:rsidR="00137A26">
        <w:t>уществления перевода воспитанников</w:t>
      </w:r>
      <w:r>
        <w:t xml:space="preserve"> из </w:t>
      </w:r>
      <w:r w:rsidR="00C47DC8">
        <w:t xml:space="preserve"> ГБДОУ</w:t>
      </w:r>
      <w:r w:rsidR="005D10C1">
        <w:t xml:space="preserve"> детский сад № 45</w:t>
      </w:r>
      <w:r>
        <w:t>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</w:t>
      </w:r>
      <w:r w:rsidR="00137A26">
        <w:t>ществления перевода воспитанника</w:t>
      </w:r>
      <w:r>
        <w:t xml:space="preserve"> из </w:t>
      </w:r>
      <w:r w:rsidR="005D10C1">
        <w:t xml:space="preserve"> ГБДОУ детский сад № 45 осуществляющего</w:t>
      </w:r>
      <w:r>
        <w:t xml:space="preserve"> образовательную деятельность по образовательным программам дошкольного образ</w:t>
      </w:r>
      <w:r w:rsidR="005D10C1">
        <w:t>ования, в которой он</w:t>
      </w:r>
      <w:proofErr w:type="gramEnd"/>
      <w:r w:rsidR="005D10C1">
        <w:t xml:space="preserve"> </w:t>
      </w:r>
      <w:proofErr w:type="gramStart"/>
      <w:r w:rsidR="005D10C1">
        <w:t xml:space="preserve">обучается </w:t>
      </w:r>
      <w:r>
        <w:t>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DB5EC8" w:rsidRDefault="00DB5EC8" w:rsidP="005D10C1">
      <w:pPr>
        <w:pStyle w:val="FORMATTEXT"/>
        <w:ind w:firstLine="568"/>
        <w:jc w:val="both"/>
      </w:pPr>
      <w:r>
        <w:t xml:space="preserve"> по инициативе родителей (законных представителей) </w:t>
      </w:r>
      <w:r w:rsidR="00137A26">
        <w:t>воспитанника (далее - воспитанник</w:t>
      </w:r>
      <w:r>
        <w:t>);</w:t>
      </w:r>
    </w:p>
    <w:p w:rsidR="00DB5EC8" w:rsidRDefault="00DB5EC8" w:rsidP="005D10C1">
      <w:pPr>
        <w:pStyle w:val="FORMATTEXT"/>
        <w:ind w:firstLine="568"/>
        <w:jc w:val="both"/>
      </w:pPr>
      <w:r>
        <w:t xml:space="preserve"> в 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DB5EC8" w:rsidRDefault="00DB5EC8" w:rsidP="005D10C1">
      <w:pPr>
        <w:pStyle w:val="FORMATTEXT"/>
        <w:ind w:firstLine="568"/>
        <w:jc w:val="both"/>
      </w:pPr>
      <w:r>
        <w:t xml:space="preserve"> в случае приостановления действия лицензии.</w:t>
      </w:r>
    </w:p>
    <w:p w:rsidR="00DB5EC8" w:rsidRDefault="00DB5EC8" w:rsidP="00DB5EC8">
      <w:pPr>
        <w:pStyle w:val="FORMATTEXT"/>
        <w:ind w:firstLine="568"/>
        <w:jc w:val="both"/>
      </w:pPr>
      <w:r>
        <w:t xml:space="preserve"> </w:t>
      </w:r>
    </w:p>
    <w:p w:rsidR="00DB5EC8" w:rsidRDefault="00DB5EC8" w:rsidP="00DB5EC8">
      <w:pPr>
        <w:pStyle w:val="FORMATTEXT"/>
        <w:ind w:firstLine="568"/>
        <w:jc w:val="both"/>
      </w:pPr>
      <w:r>
        <w:t xml:space="preserve">2. Учредитель исходной организации и (или) уполномоченный им орган управления исходной организацией (далее - учредитель) </w:t>
      </w:r>
      <w:r w:rsidR="00137A26">
        <w:t>обеспечивает перевод воспитанников</w:t>
      </w:r>
      <w:r>
        <w:t xml:space="preserve"> с письменного согласия их родителей (законных представителей).</w:t>
      </w:r>
    </w:p>
    <w:p w:rsidR="00DB5EC8" w:rsidRDefault="00DB5EC8" w:rsidP="00DB5EC8">
      <w:pPr>
        <w:pStyle w:val="FORMATTEXT"/>
        <w:ind w:firstLine="568"/>
        <w:jc w:val="both"/>
      </w:pPr>
      <w:r>
        <w:t xml:space="preserve"> </w:t>
      </w:r>
    </w:p>
    <w:p w:rsidR="00DB5EC8" w:rsidRDefault="00137A26" w:rsidP="00DB5EC8">
      <w:pPr>
        <w:pStyle w:val="FORMATTEXT"/>
        <w:ind w:firstLine="568"/>
        <w:jc w:val="both"/>
      </w:pPr>
      <w:r>
        <w:t>3. Перевод воспитанников</w:t>
      </w:r>
      <w:r w:rsidR="00DB5EC8">
        <w:t xml:space="preserve"> не зависит от периода (времени) учебного года.</w:t>
      </w:r>
    </w:p>
    <w:p w:rsidR="005D10C1" w:rsidRDefault="005D10C1" w:rsidP="00D765C9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 xml:space="preserve">         </w:t>
      </w:r>
    </w:p>
    <w:p w:rsidR="00D765C9" w:rsidRDefault="005D10C1" w:rsidP="00D765C9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 xml:space="preserve">         </w:t>
      </w:r>
      <w:r w:rsidR="0038150C">
        <w:t>4.</w:t>
      </w:r>
      <w:r w:rsidR="00D765C9" w:rsidRPr="00D765C9">
        <w:t xml:space="preserve"> </w:t>
      </w:r>
      <w:r w:rsidR="00D765C9">
        <w:t xml:space="preserve">Настоящий порядок  разработан  на основании и в соответствии : </w:t>
      </w:r>
    </w:p>
    <w:p w:rsidR="00D765C9" w:rsidRDefault="00D765C9" w:rsidP="0038150C">
      <w:pPr>
        <w:pStyle w:val="FORMATTEXT"/>
        <w:ind w:firstLine="568"/>
        <w:jc w:val="both"/>
      </w:pPr>
    </w:p>
    <w:p w:rsidR="000746BD" w:rsidRPr="005D10C1" w:rsidRDefault="0038150C" w:rsidP="005D10C1">
      <w:pPr>
        <w:pStyle w:val="FORMATTEXT"/>
        <w:jc w:val="both"/>
      </w:pPr>
      <w:r w:rsidRPr="005D10C1">
        <w:rPr>
          <w:i/>
        </w:rPr>
        <w:t xml:space="preserve"> </w:t>
      </w:r>
      <w:proofErr w:type="gramStart"/>
      <w:r w:rsidRPr="005D10C1">
        <w:t>В соответствии с пунктом 15 части 1 и частью 9 статьи 34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27, ст.3462; N 30, ст.4036;</w:t>
      </w:r>
      <w:proofErr w:type="gramEnd"/>
      <w:r w:rsidRPr="005D10C1">
        <w:t xml:space="preserve"> </w:t>
      </w:r>
      <w:proofErr w:type="gramStart"/>
      <w:r w:rsidRPr="005D10C1">
        <w:t>N 48, ст.6165; 2014, N 6, ст.562, ст.566; N 19, ст.2289; N 22, ст.2769; N 23, ст.2933; N 26, ст.3388; N 30, ст.4217, ст.4257, ст.4263; 2015, N 1, ст.42, ст.53, ст.72; N 14, ст.2008; N 27, ст.3951, ст.3989;</w:t>
      </w:r>
      <w:proofErr w:type="gramEnd"/>
      <w:r w:rsidRPr="005D10C1">
        <w:t xml:space="preserve"> </w:t>
      </w:r>
      <w:proofErr w:type="gramStart"/>
      <w:r w:rsidRPr="005D10C1">
        <w:t>N 29, ст.4339, ст.4364; официальный интернет-портал правовой информации http://www.pravo.gov.ru, 15 декабря 2015 года),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года N 466 (Собрание законодательства Российской Федерации, 2013, N 23, ст.2923;</w:t>
      </w:r>
      <w:proofErr w:type="gramEnd"/>
      <w:r w:rsidRPr="005D10C1">
        <w:t xml:space="preserve"> </w:t>
      </w:r>
      <w:proofErr w:type="gramStart"/>
      <w:r w:rsidRPr="005D10C1">
        <w:t xml:space="preserve">N 33, ст.4386; N 37, ст.4702; 2014, N 2, ст.126; N 6, ст.582; N 27, ст.3776; 2015, N 26, ст.3898; N 43, ст.5976), </w:t>
      </w:r>
      <w:r w:rsidR="000746BD" w:rsidRPr="005D10C1">
        <w:t>приказом</w:t>
      </w:r>
      <w:r w:rsidR="005D10C1" w:rsidRPr="005D10C1">
        <w:t xml:space="preserve"> </w:t>
      </w:r>
      <w:r w:rsidR="000746BD" w:rsidRPr="005D10C1">
        <w:t>Министерства образования и науки Российской Федерации</w:t>
      </w:r>
      <w:r w:rsidR="005D10C1" w:rsidRPr="005D10C1">
        <w:t xml:space="preserve"> </w:t>
      </w:r>
      <w:r w:rsidR="000746BD" w:rsidRPr="005D10C1">
        <w:t xml:space="preserve">от 28 декабря 2015 года N 1527 </w:t>
      </w:r>
      <w:proofErr w:type="gramEnd"/>
    </w:p>
    <w:p w:rsidR="0038150C" w:rsidRDefault="0038150C" w:rsidP="0038150C">
      <w:pPr>
        <w:pStyle w:val="FORMATTEXT"/>
        <w:ind w:firstLine="568"/>
        <w:jc w:val="both"/>
      </w:pPr>
    </w:p>
    <w:p w:rsidR="0038150C" w:rsidRDefault="0038150C" w:rsidP="00DB5EC8">
      <w:pPr>
        <w:pStyle w:val="FORMATTEXT"/>
        <w:ind w:firstLine="568"/>
        <w:jc w:val="both"/>
      </w:pPr>
    </w:p>
    <w:p w:rsidR="00DB5EC8" w:rsidRDefault="00DB5EC8" w:rsidP="00DB5EC8">
      <w:pPr>
        <w:pStyle w:val="FORMATTEXT"/>
        <w:ind w:firstLine="568"/>
        <w:jc w:val="both"/>
      </w:pPr>
      <w:r>
        <w:t xml:space="preserve"> </w:t>
      </w:r>
    </w:p>
    <w:p w:rsidR="00B40708" w:rsidRDefault="00137A26" w:rsidP="005D10C1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>II. Перевод воспитанника</w:t>
      </w:r>
      <w:r w:rsidR="00B40708">
        <w:rPr>
          <w:b/>
          <w:bCs/>
          <w:color w:val="000001"/>
        </w:rPr>
        <w:t xml:space="preserve"> по инициативе его родителей (законных представителей) </w:t>
      </w:r>
    </w:p>
    <w:p w:rsidR="00EE1E8C" w:rsidRDefault="00EE1E8C" w:rsidP="00B40708">
      <w:pPr>
        <w:pStyle w:val="HEADERTEXT"/>
        <w:jc w:val="center"/>
        <w:rPr>
          <w:b/>
          <w:bCs/>
          <w:color w:val="000001"/>
        </w:rPr>
      </w:pPr>
    </w:p>
    <w:p w:rsidR="00B40708" w:rsidRDefault="005D10C1" w:rsidP="00B40708">
      <w:pPr>
        <w:pStyle w:val="FORMATTEXT"/>
        <w:ind w:firstLine="568"/>
        <w:jc w:val="both"/>
      </w:pPr>
      <w:r>
        <w:t>1</w:t>
      </w:r>
      <w:r w:rsidR="00137A26">
        <w:t>. В случае перевода воспитанника</w:t>
      </w:r>
      <w:r w:rsidR="00B40708">
        <w:t xml:space="preserve"> по инициативе его родителей (законных представителей) родители (зако</w:t>
      </w:r>
      <w:r w:rsidR="00137A26">
        <w:t>нные представители) воспитанника</w:t>
      </w:r>
      <w:r w:rsidR="00B40708">
        <w:t>:</w:t>
      </w:r>
    </w:p>
    <w:p w:rsidR="00080668" w:rsidRDefault="00B40708" w:rsidP="005D10C1">
      <w:pPr>
        <w:pStyle w:val="FORMATTEXT"/>
        <w:ind w:firstLine="568"/>
        <w:jc w:val="both"/>
      </w:pPr>
      <w:r>
        <w:t xml:space="preserve"> </w:t>
      </w:r>
      <w:r w:rsidR="00A14D87">
        <w:t>-</w:t>
      </w:r>
      <w:r>
        <w:t xml:space="preserve">осуществляют выбор </w:t>
      </w:r>
      <w:proofErr w:type="gramStart"/>
      <w:r>
        <w:t>принимающей</w:t>
      </w:r>
      <w:proofErr w:type="gramEnd"/>
      <w:r>
        <w:t xml:space="preserve"> </w:t>
      </w:r>
      <w:r w:rsidR="005D10C1">
        <w:t>ДОО</w:t>
      </w:r>
      <w:r>
        <w:t>;</w:t>
      </w:r>
    </w:p>
    <w:p w:rsidR="00B40708" w:rsidRDefault="007832AD" w:rsidP="00B40708">
      <w:pPr>
        <w:pStyle w:val="FORMATTEXT"/>
        <w:ind w:firstLine="568"/>
        <w:jc w:val="both"/>
      </w:pPr>
      <w:r>
        <w:t>-</w:t>
      </w:r>
      <w:r w:rsidR="00B40708">
        <w:t xml:space="preserve">осуществляют </w:t>
      </w:r>
      <w:r w:rsidR="00A14D87">
        <w:t xml:space="preserve">  </w:t>
      </w:r>
      <w:r w:rsidR="00A14D87" w:rsidRPr="00405807">
        <w:t xml:space="preserve"> постанов</w:t>
      </w:r>
      <w:r w:rsidR="00A14D87">
        <w:t>ку</w:t>
      </w:r>
      <w:r w:rsidR="00A14D87" w:rsidRPr="00405807">
        <w:t xml:space="preserve"> ребенка на учет</w:t>
      </w:r>
      <w:r w:rsidR="00080668">
        <w:t xml:space="preserve"> по переводу  </w:t>
      </w:r>
      <w:r w:rsidR="00A14D87" w:rsidRPr="00405807">
        <w:t xml:space="preserve"> для предоставления места </w:t>
      </w:r>
      <w:proofErr w:type="gramStart"/>
      <w:r w:rsidR="00A14D87" w:rsidRPr="00405807">
        <w:t>в</w:t>
      </w:r>
      <w:proofErr w:type="gramEnd"/>
      <w:r w:rsidR="00A14D87" w:rsidRPr="00405807">
        <w:t xml:space="preserve"> </w:t>
      </w:r>
      <w:r w:rsidR="00A14D87">
        <w:t xml:space="preserve"> другом Д</w:t>
      </w:r>
      <w:r w:rsidR="00A14D87" w:rsidRPr="00405807">
        <w:t>ОО</w:t>
      </w:r>
      <w:r w:rsidR="00080668">
        <w:t>.</w:t>
      </w:r>
      <w:r w:rsidR="00A14D87" w:rsidRPr="00405807">
        <w:t xml:space="preserve"> </w:t>
      </w:r>
      <w:r w:rsidR="00080668">
        <w:t xml:space="preserve">  Заявлени</w:t>
      </w:r>
      <w:r w:rsidR="005D10C1">
        <w:t>я   о переводе ребенка из одной ДОО</w:t>
      </w:r>
      <w:r w:rsidR="00080668">
        <w:t xml:space="preserve"> в другую принимаются в электронном виде</w:t>
      </w:r>
      <w:r w:rsidR="00EE1E8C">
        <w:t xml:space="preserve"> Портал</w:t>
      </w:r>
      <w:r w:rsidR="00080668">
        <w:t xml:space="preserve"> и через подразделения СПб ГКУ "Многофункциональный центр предоставления государственных и муниципальных услуг" (МФЦ). </w:t>
      </w:r>
      <w:r w:rsidR="005D10C1">
        <w:t xml:space="preserve"> </w:t>
      </w:r>
      <w:r w:rsidR="00080668">
        <w:t>При этом заявители вправе обратиться лично в Комиссию по комплект</w:t>
      </w:r>
      <w:r w:rsidR="005D10C1">
        <w:t xml:space="preserve">ованию   </w:t>
      </w:r>
      <w:r w:rsidR="005D10C1">
        <w:lastRenderedPageBreak/>
        <w:t>Адмиралтейского района</w:t>
      </w:r>
      <w:r w:rsidR="00080668">
        <w:t xml:space="preserve"> в установленное время приема для получения консультации.</w:t>
      </w:r>
      <w:r w:rsidR="00B40708">
        <w:t xml:space="preserve"> </w:t>
      </w:r>
    </w:p>
    <w:p w:rsidR="00B40708" w:rsidRDefault="00080668" w:rsidP="00346ACA">
      <w:pPr>
        <w:pStyle w:val="FORMATTEXT"/>
        <w:ind w:firstLine="568"/>
        <w:jc w:val="both"/>
      </w:pPr>
      <w:r>
        <w:t xml:space="preserve"> </w:t>
      </w:r>
      <w:r w:rsidR="00B40708">
        <w:t xml:space="preserve"> </w:t>
      </w:r>
      <w:proofErr w:type="gramStart"/>
      <w:r>
        <w:t xml:space="preserve">-после получения направления в желаемую ДОО родитель </w:t>
      </w:r>
      <w:r w:rsidR="00346ACA">
        <w:t>обращается в ГБДОУ</w:t>
      </w:r>
      <w:r w:rsidR="00B40708">
        <w:t xml:space="preserve"> </w:t>
      </w:r>
      <w:r>
        <w:t xml:space="preserve"> </w:t>
      </w:r>
      <w:r w:rsidR="00B40708">
        <w:t xml:space="preserve"> с заявл</w:t>
      </w:r>
      <w:r w:rsidR="00137A26">
        <w:t>ением об отчислении воспитанника</w:t>
      </w:r>
      <w:r w:rsidR="00B40708">
        <w:t xml:space="preserve"> в связи с переводом в принимающую организацию. </w:t>
      </w:r>
      <w:r>
        <w:t xml:space="preserve"> </w:t>
      </w:r>
      <w:proofErr w:type="gramEnd"/>
    </w:p>
    <w:p w:rsidR="00B40708" w:rsidRDefault="00B40708" w:rsidP="00B40708">
      <w:pPr>
        <w:pStyle w:val="FORMATTEXT"/>
        <w:ind w:firstLine="568"/>
        <w:jc w:val="both"/>
      </w:pPr>
      <w:r>
        <w:t xml:space="preserve"> </w:t>
      </w:r>
    </w:p>
    <w:p w:rsidR="00B40708" w:rsidRDefault="00346ACA" w:rsidP="00346ACA">
      <w:pPr>
        <w:pStyle w:val="FORMATTEXT"/>
        <w:ind w:firstLine="568"/>
        <w:jc w:val="both"/>
      </w:pPr>
      <w:r>
        <w:t>2</w:t>
      </w:r>
      <w:r w:rsidR="00B40708">
        <w:t>. В заявлении родителей (закон</w:t>
      </w:r>
      <w:r w:rsidR="00137A26">
        <w:t>ных представителей) воспитанника</w:t>
      </w:r>
      <w:r w:rsidR="00B40708">
        <w:t xml:space="preserve"> об отчислении в порядке перевода в принимающую организацию указываются:</w:t>
      </w:r>
    </w:p>
    <w:p w:rsidR="00B40708" w:rsidRDefault="00B40708" w:rsidP="00346ACA">
      <w:pPr>
        <w:pStyle w:val="FORMATTEXT"/>
        <w:ind w:firstLine="568"/>
        <w:jc w:val="both"/>
      </w:pPr>
      <w:r>
        <w:t>а) фамилия, имя, отч</w:t>
      </w:r>
      <w:r w:rsidR="00137A26">
        <w:t>ество (при наличии) ребенка</w:t>
      </w:r>
      <w:r>
        <w:t>;</w:t>
      </w:r>
    </w:p>
    <w:p w:rsidR="00B40708" w:rsidRDefault="00B40708" w:rsidP="00346ACA">
      <w:pPr>
        <w:pStyle w:val="FORMATTEXT"/>
        <w:ind w:firstLine="568"/>
        <w:jc w:val="both"/>
      </w:pPr>
      <w:r>
        <w:t>б) дата рождения;</w:t>
      </w:r>
    </w:p>
    <w:p w:rsidR="00B40708" w:rsidRDefault="00B40708" w:rsidP="00346ACA">
      <w:pPr>
        <w:pStyle w:val="FORMATTEXT"/>
        <w:ind w:firstLine="568"/>
        <w:jc w:val="both"/>
      </w:pPr>
      <w:r>
        <w:t xml:space="preserve">в) направленность группы; </w:t>
      </w:r>
    </w:p>
    <w:p w:rsidR="00B40708" w:rsidRDefault="00B40708" w:rsidP="00B40708">
      <w:pPr>
        <w:pStyle w:val="FORMATTEXT"/>
        <w:ind w:firstLine="568"/>
        <w:jc w:val="both"/>
      </w:pPr>
      <w:r>
        <w:t>г) наименование принимающей организации. В случае переезда в другую местность родителей (закон</w:t>
      </w:r>
      <w:r w:rsidR="00137A26">
        <w:t>ных представителей) воспитанника</w:t>
      </w:r>
      <w:r>
        <w:t xml:space="preserve">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B40708" w:rsidRDefault="00B40708" w:rsidP="00B40708">
      <w:pPr>
        <w:pStyle w:val="FORMATTEXT"/>
        <w:ind w:firstLine="568"/>
        <w:jc w:val="both"/>
      </w:pPr>
      <w:r>
        <w:t xml:space="preserve"> </w:t>
      </w:r>
    </w:p>
    <w:p w:rsidR="00B40708" w:rsidRDefault="00346ACA" w:rsidP="00B40708">
      <w:pPr>
        <w:pStyle w:val="FORMATTEXT"/>
        <w:ind w:firstLine="568"/>
        <w:jc w:val="both"/>
      </w:pPr>
      <w:r>
        <w:t>3</w:t>
      </w:r>
      <w:r w:rsidR="00B40708">
        <w:t>. На основании заявления родителей (закон</w:t>
      </w:r>
      <w:r w:rsidR="00137A26">
        <w:t>ных представителей) воспитанника</w:t>
      </w:r>
      <w:r w:rsidR="00B40708">
        <w:t xml:space="preserve"> об отчислении в порядке перевода </w:t>
      </w:r>
      <w:r>
        <w:t>ГБДОУ № 45</w:t>
      </w:r>
      <w:r w:rsidR="00B40708">
        <w:t xml:space="preserve"> в трехдневный срок издает распорядительны</w:t>
      </w:r>
      <w:r w:rsidR="00137A26">
        <w:t>й акт об отчислении воспитанника</w:t>
      </w:r>
      <w:r w:rsidR="00B40708">
        <w:t xml:space="preserve"> в порядке перевода с указанием принимающей организации.</w:t>
      </w:r>
    </w:p>
    <w:p w:rsidR="00B40708" w:rsidRDefault="00B40708" w:rsidP="00B40708">
      <w:pPr>
        <w:pStyle w:val="FORMATTEXT"/>
        <w:ind w:firstLine="568"/>
        <w:jc w:val="both"/>
      </w:pPr>
      <w:r>
        <w:t xml:space="preserve"> </w:t>
      </w:r>
    </w:p>
    <w:p w:rsidR="00B40708" w:rsidRDefault="00346ACA" w:rsidP="00B40708">
      <w:pPr>
        <w:pStyle w:val="FORMATTEXT"/>
        <w:ind w:firstLine="568"/>
        <w:jc w:val="both"/>
      </w:pPr>
      <w:r>
        <w:t>4</w:t>
      </w:r>
      <w:r w:rsidR="00B40708">
        <w:t>. </w:t>
      </w:r>
      <w:r w:rsidR="00080668">
        <w:t>ГБДОУ</w:t>
      </w:r>
      <w:r>
        <w:t xml:space="preserve"> № 45 </w:t>
      </w:r>
      <w:r w:rsidR="00B40708">
        <w:t>выдает родителям (законным представ</w:t>
      </w:r>
      <w:r w:rsidR="00137A26">
        <w:t>ителям) личное дело воспитанника</w:t>
      </w:r>
      <w:r w:rsidR="00B40708">
        <w:t xml:space="preserve"> (далее - личное дело).</w:t>
      </w:r>
    </w:p>
    <w:p w:rsidR="00B40708" w:rsidRDefault="00B40708" w:rsidP="00B40708">
      <w:pPr>
        <w:pStyle w:val="FORMATTEXT"/>
        <w:ind w:firstLine="568"/>
        <w:jc w:val="both"/>
      </w:pPr>
      <w:r>
        <w:t xml:space="preserve"> </w:t>
      </w:r>
    </w:p>
    <w:p w:rsidR="00B40708" w:rsidRDefault="00346ACA" w:rsidP="00B40708">
      <w:pPr>
        <w:pStyle w:val="FORMATTEXT"/>
        <w:ind w:firstLine="568"/>
        <w:jc w:val="both"/>
      </w:pPr>
      <w:r>
        <w:t>5</w:t>
      </w:r>
      <w:r w:rsidR="00B40708">
        <w:t xml:space="preserve">. Требование предоставления других документов </w:t>
      </w:r>
      <w:proofErr w:type="gramStart"/>
      <w:r w:rsidR="00B40708">
        <w:t>в качестве основ</w:t>
      </w:r>
      <w:r w:rsidR="00137A26">
        <w:t>ания для зачисления воспитанника</w:t>
      </w:r>
      <w:r w:rsidR="00B40708">
        <w:t xml:space="preserve"> в принимающую организацию в связи с переводом</w:t>
      </w:r>
      <w:proofErr w:type="gramEnd"/>
      <w:r w:rsidR="00B40708">
        <w:t xml:space="preserve"> из </w:t>
      </w:r>
      <w:r>
        <w:t xml:space="preserve">ГБДОУ № 45 </w:t>
      </w:r>
      <w:r w:rsidR="00B40708">
        <w:t>не допускается.</w:t>
      </w:r>
    </w:p>
    <w:p w:rsidR="00B40708" w:rsidRDefault="00B40708" w:rsidP="00B40708">
      <w:pPr>
        <w:pStyle w:val="FORMATTEXT"/>
        <w:ind w:firstLine="568"/>
        <w:jc w:val="both"/>
      </w:pPr>
      <w:r>
        <w:t xml:space="preserve"> </w:t>
      </w:r>
    </w:p>
    <w:p w:rsidR="00B40708" w:rsidRDefault="00E333B6" w:rsidP="00B40708">
      <w:pPr>
        <w:pStyle w:val="FORMATTEXT"/>
        <w:ind w:firstLine="568"/>
        <w:jc w:val="both"/>
      </w:pPr>
      <w:r>
        <w:t xml:space="preserve"> </w:t>
      </w:r>
    </w:p>
    <w:p w:rsidR="00B40708" w:rsidRDefault="00E333B6" w:rsidP="00B40708">
      <w:pPr>
        <w:pStyle w:val="FORMATTEXT"/>
        <w:ind w:firstLine="568"/>
        <w:jc w:val="both"/>
      </w:pPr>
      <w:r>
        <w:t xml:space="preserve"> </w:t>
      </w:r>
    </w:p>
    <w:p w:rsidR="009953DA" w:rsidRPr="00346ACA" w:rsidRDefault="00137A26" w:rsidP="00346A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Перевод воспитанника</w:t>
      </w:r>
      <w:r w:rsidR="009953DA" w:rsidRPr="00346ACA">
        <w:rPr>
          <w:rFonts w:ascii="Times New Roman" w:hAnsi="Times New Roman"/>
          <w:b/>
          <w:sz w:val="24"/>
          <w:szCs w:val="24"/>
        </w:rPr>
        <w:t xml:space="preserve"> в случае п</w:t>
      </w:r>
      <w:r w:rsidR="00346ACA" w:rsidRPr="00346ACA">
        <w:rPr>
          <w:rFonts w:ascii="Times New Roman" w:hAnsi="Times New Roman"/>
          <w:b/>
          <w:sz w:val="24"/>
          <w:szCs w:val="24"/>
        </w:rPr>
        <w:t>рекращения деятельности ГБДОУ № 45</w:t>
      </w:r>
      <w:r w:rsidR="009953DA" w:rsidRPr="00346ACA">
        <w:rPr>
          <w:rFonts w:ascii="Times New Roman" w:hAnsi="Times New Roman"/>
          <w:b/>
          <w:sz w:val="24"/>
          <w:szCs w:val="24"/>
        </w:rPr>
        <w:t>, аннулирования лицензии, в случае приостановления действия лицензии.</w:t>
      </w:r>
    </w:p>
    <w:p w:rsidR="009953DA" w:rsidRDefault="009953DA" w:rsidP="009953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53DA" w:rsidRDefault="00346ACA" w:rsidP="009953DA">
      <w:pPr>
        <w:pStyle w:val="FORMATTEXT"/>
        <w:ind w:firstLine="568"/>
        <w:jc w:val="both"/>
      </w:pPr>
      <w:r>
        <w:t>1</w:t>
      </w:r>
      <w:r w:rsidR="009953DA">
        <w:t>. При принятии решения о прекращении деятельности  ГБДОУ</w:t>
      </w:r>
      <w:r>
        <w:t xml:space="preserve"> № 45</w:t>
      </w:r>
      <w:r w:rsidR="009953DA"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</w:t>
      </w:r>
      <w:r>
        <w:t xml:space="preserve"> </w:t>
      </w:r>
      <w:r w:rsidR="009953DA">
        <w:t>(</w:t>
      </w:r>
      <w:proofErr w:type="spellStart"/>
      <w:r w:rsidR="009953DA">
        <w:t>ые</w:t>
      </w:r>
      <w:proofErr w:type="spellEnd"/>
      <w:r w:rsidR="00137A26">
        <w:t>) будут переводиться воспитанники</w:t>
      </w:r>
      <w:r w:rsidR="009953DA">
        <w:t xml:space="preserve"> на основании письменных согласий их родителей (законных представителей) на перевод.</w:t>
      </w:r>
    </w:p>
    <w:p w:rsidR="009953DA" w:rsidRDefault="009953DA" w:rsidP="009953DA">
      <w:pPr>
        <w:pStyle w:val="FORMATTEXT"/>
        <w:ind w:firstLine="568"/>
        <w:jc w:val="both"/>
      </w:pPr>
      <w:r>
        <w:t xml:space="preserve"> </w:t>
      </w:r>
    </w:p>
    <w:p w:rsidR="009953DA" w:rsidRDefault="00346ACA" w:rsidP="009953DA">
      <w:pPr>
        <w:pStyle w:val="FORMATTEXT"/>
        <w:ind w:firstLine="568"/>
        <w:jc w:val="both"/>
      </w:pPr>
      <w:r>
        <w:t xml:space="preserve">2. О предстоящем переводе </w:t>
      </w:r>
      <w:r w:rsidR="009953DA">
        <w:t>в случае прекращения своей деятельности администрация</w:t>
      </w:r>
      <w:r w:rsidR="009953DA" w:rsidRPr="009953DA">
        <w:t xml:space="preserve"> </w:t>
      </w:r>
      <w:r w:rsidR="009953DA">
        <w:t>ГБДОУ</w:t>
      </w:r>
      <w:r>
        <w:t xml:space="preserve"> № 45</w:t>
      </w:r>
      <w:r w:rsidR="009953DA">
        <w:t xml:space="preserve">  обязана уведомить родителей (зако</w:t>
      </w:r>
      <w:r w:rsidR="00137A26">
        <w:t>нных представителей) воспитанников</w:t>
      </w:r>
      <w:r w:rsidR="009953DA"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="009953DA">
        <w:t>разместить</w:t>
      </w:r>
      <w:proofErr w:type="gramEnd"/>
      <w:r w:rsidR="009953DA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</w:t>
      </w:r>
      <w:r w:rsidR="00137A26">
        <w:t>нных представителей) воспитанников на перевод воспитанников</w:t>
      </w:r>
      <w:r w:rsidR="009953DA">
        <w:t xml:space="preserve"> в принимающую организацию.</w:t>
      </w:r>
    </w:p>
    <w:p w:rsidR="009953DA" w:rsidRDefault="009953DA" w:rsidP="009953DA">
      <w:pPr>
        <w:pStyle w:val="FORMATTEXT"/>
        <w:ind w:firstLine="568"/>
        <w:jc w:val="both"/>
      </w:pPr>
      <w:r>
        <w:t xml:space="preserve"> </w:t>
      </w:r>
    </w:p>
    <w:p w:rsidR="009953DA" w:rsidRDefault="009953DA" w:rsidP="009953DA">
      <w:pPr>
        <w:pStyle w:val="FORMATTEXT"/>
        <w:ind w:firstLine="568"/>
        <w:jc w:val="both"/>
      </w:pPr>
      <w:r>
        <w:t>3. О причине, влекущей за собой не</w:t>
      </w:r>
      <w:r w:rsidR="00137A26">
        <w:t>обходимость перевода воспитанников</w:t>
      </w:r>
      <w:r>
        <w:t>,</w:t>
      </w:r>
      <w:r w:rsidRPr="009953DA">
        <w:t xml:space="preserve"> </w:t>
      </w:r>
      <w:r>
        <w:t>администрация</w:t>
      </w:r>
      <w:r w:rsidRPr="009953DA">
        <w:t xml:space="preserve"> </w:t>
      </w:r>
      <w:r>
        <w:t>ГБДОУ</w:t>
      </w:r>
      <w:r w:rsidR="00346ACA">
        <w:t xml:space="preserve"> № 45 </w:t>
      </w:r>
      <w:r>
        <w:t>обязана уведомить учредителя, родителей (законных представителе</w:t>
      </w:r>
      <w:r w:rsidR="00137A26">
        <w:t>й) воспитанников</w:t>
      </w:r>
      <w:r>
        <w:t xml:space="preserve">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9953DA" w:rsidRDefault="009953DA" w:rsidP="009953DA">
      <w:pPr>
        <w:pStyle w:val="FORMATTEXT"/>
        <w:ind w:firstLine="568"/>
        <w:jc w:val="both"/>
      </w:pPr>
      <w:r>
        <w:lastRenderedPageBreak/>
        <w:t xml:space="preserve"> </w:t>
      </w:r>
    </w:p>
    <w:p w:rsidR="009953DA" w:rsidRDefault="00346ACA" w:rsidP="009953DA">
      <w:pPr>
        <w:pStyle w:val="FORMATTEXT"/>
        <w:ind w:firstLine="568"/>
        <w:jc w:val="both"/>
      </w:pPr>
      <w:r>
        <w:t>4. В</w:t>
      </w:r>
      <w:r w:rsidR="009953DA">
        <w:t> случае аннулирования лицензии - в течение пяти рабочих дней с момента вступления в законную силу решения суда;</w:t>
      </w:r>
    </w:p>
    <w:p w:rsidR="009953DA" w:rsidRDefault="009953DA" w:rsidP="009953DA">
      <w:pPr>
        <w:pStyle w:val="FORMATTEXT"/>
        <w:ind w:firstLine="568"/>
        <w:jc w:val="both"/>
      </w:pPr>
      <w:r>
        <w:t xml:space="preserve"> </w:t>
      </w:r>
    </w:p>
    <w:p w:rsidR="009953DA" w:rsidRDefault="00346ACA" w:rsidP="009953DA">
      <w:pPr>
        <w:pStyle w:val="FORMATTEXT"/>
        <w:ind w:firstLine="568"/>
        <w:jc w:val="both"/>
      </w:pPr>
      <w:r>
        <w:t xml:space="preserve">5. </w:t>
      </w:r>
      <w:proofErr w:type="gramStart"/>
      <w:r>
        <w:t>В</w:t>
      </w:r>
      <w:r w:rsidR="009953DA">
        <w:t> 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953DA" w:rsidRDefault="009953DA" w:rsidP="009953DA">
      <w:pPr>
        <w:pStyle w:val="FORMATTEXT"/>
        <w:ind w:firstLine="568"/>
        <w:jc w:val="both"/>
      </w:pPr>
      <w:r>
        <w:t xml:space="preserve"> </w:t>
      </w:r>
    </w:p>
    <w:p w:rsidR="009953DA" w:rsidRDefault="00346ACA" w:rsidP="009953DA">
      <w:pPr>
        <w:pStyle w:val="FORMATTEXT"/>
        <w:ind w:firstLine="568"/>
        <w:jc w:val="both"/>
      </w:pPr>
      <w:r>
        <w:t>6. Учредитель,</w:t>
      </w:r>
      <w:r w:rsidR="009953DA">
        <w:t xml:space="preserve"> осуществляет выбор принимающей организации с использованием информации, предварительно полученной от</w:t>
      </w:r>
      <w:r w:rsidR="009953DA" w:rsidRPr="009953DA">
        <w:t xml:space="preserve"> </w:t>
      </w:r>
      <w:r w:rsidR="00E35FA4">
        <w:t>администрации</w:t>
      </w:r>
      <w:r w:rsidR="009953DA" w:rsidRPr="009953DA">
        <w:t xml:space="preserve"> </w:t>
      </w:r>
      <w:r w:rsidR="009953DA">
        <w:t>ГБДОУ</w:t>
      </w:r>
      <w:r>
        <w:t xml:space="preserve"> № 45</w:t>
      </w:r>
      <w:r w:rsidR="009953DA">
        <w:t>,</w:t>
      </w:r>
      <w:r w:rsidR="00E35FA4">
        <w:t xml:space="preserve"> о списочном составе воспитанников</w:t>
      </w:r>
      <w:r w:rsidR="009953DA">
        <w:t xml:space="preserve"> с указанием </w:t>
      </w:r>
      <w:r w:rsidR="00E35FA4">
        <w:t>возрастной категории воспитанников</w:t>
      </w:r>
      <w:r w:rsidR="009953DA">
        <w:t>, направленности группы и осваиваемых ими образовательных программ дошкольного образования.</w:t>
      </w:r>
    </w:p>
    <w:p w:rsidR="009953DA" w:rsidRDefault="009953DA" w:rsidP="009953DA">
      <w:pPr>
        <w:pStyle w:val="FORMATTEXT"/>
        <w:ind w:firstLine="568"/>
        <w:jc w:val="both"/>
      </w:pPr>
      <w:r>
        <w:t xml:space="preserve"> </w:t>
      </w:r>
    </w:p>
    <w:p w:rsidR="009953DA" w:rsidRDefault="00346ACA" w:rsidP="009953DA">
      <w:pPr>
        <w:pStyle w:val="FORMATTEXT"/>
        <w:ind w:firstLine="568"/>
        <w:jc w:val="both"/>
      </w:pPr>
      <w:r>
        <w:t>7</w:t>
      </w:r>
      <w:r w:rsidR="009953DA">
        <w:t>. 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9953DA" w:rsidRDefault="009953DA" w:rsidP="009953DA">
      <w:pPr>
        <w:pStyle w:val="FORMATTEXT"/>
        <w:ind w:firstLine="568"/>
        <w:jc w:val="both"/>
      </w:pPr>
      <w:r>
        <w:t xml:space="preserve"> </w:t>
      </w:r>
    </w:p>
    <w:p w:rsidR="009953DA" w:rsidRDefault="00346ACA" w:rsidP="009953DA">
      <w:pPr>
        <w:pStyle w:val="FORMATTEXT"/>
        <w:ind w:firstLine="568"/>
        <w:jc w:val="both"/>
      </w:pPr>
      <w:r>
        <w:t xml:space="preserve">8. </w:t>
      </w:r>
      <w:r w:rsidR="009953DA">
        <w:t xml:space="preserve">Руководители 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</w:t>
      </w:r>
      <w:r w:rsidR="00E35FA4">
        <w:t>возможности перевода воспитанников</w:t>
      </w:r>
      <w:r w:rsidR="009953DA">
        <w:t>.</w:t>
      </w:r>
    </w:p>
    <w:p w:rsidR="009953DA" w:rsidRDefault="009953DA" w:rsidP="009953DA">
      <w:pPr>
        <w:pStyle w:val="FORMATTEXT"/>
        <w:ind w:firstLine="568"/>
        <w:jc w:val="both"/>
      </w:pPr>
      <w:r>
        <w:t xml:space="preserve"> </w:t>
      </w:r>
    </w:p>
    <w:p w:rsidR="009953DA" w:rsidRDefault="00346ACA" w:rsidP="009953DA">
      <w:pPr>
        <w:pStyle w:val="FORMATTEXT"/>
        <w:ind w:firstLine="568"/>
        <w:jc w:val="both"/>
      </w:pPr>
      <w:r>
        <w:t>9</w:t>
      </w:r>
      <w:r w:rsidR="009953DA">
        <w:t>. </w:t>
      </w:r>
      <w:r w:rsidR="00EE1E8C">
        <w:t>Администрация</w:t>
      </w:r>
      <w:r w:rsidR="00EE1E8C" w:rsidRPr="009953DA">
        <w:t xml:space="preserve"> </w:t>
      </w:r>
      <w:r w:rsidR="00EE1E8C">
        <w:t>ГБДОУ</w:t>
      </w:r>
      <w:r>
        <w:t xml:space="preserve"> № 45 </w:t>
      </w:r>
      <w:r w:rsidR="009953DA">
        <w:t>доводит до сведения родителей (зако</w:t>
      </w:r>
      <w:r w:rsidR="00E35FA4">
        <w:t>нных представителей) воспитанников</w:t>
      </w:r>
      <w:r w:rsidR="009953DA">
        <w:t xml:space="preserve"> полученную от учредителя информацию об организациях, реализующих образовательные программы дошкольного образования, которые дали</w:t>
      </w:r>
      <w:r w:rsidR="00E35FA4">
        <w:t xml:space="preserve"> согласие на перевод воспитанников</w:t>
      </w:r>
      <w:r w:rsidR="009953DA">
        <w:t xml:space="preserve"> из</w:t>
      </w:r>
      <w:r w:rsidR="00EE1E8C" w:rsidRPr="00EE1E8C">
        <w:t xml:space="preserve"> </w:t>
      </w:r>
      <w:r w:rsidR="00EE1E8C">
        <w:t xml:space="preserve"> </w:t>
      </w:r>
      <w:r w:rsidR="00EE1E8C" w:rsidRPr="009953DA">
        <w:t xml:space="preserve"> </w:t>
      </w:r>
      <w:r w:rsidR="00EE1E8C">
        <w:t>ГБДОУ</w:t>
      </w:r>
      <w:r>
        <w:t xml:space="preserve"> № 45</w:t>
      </w:r>
      <w:r w:rsidR="009953DA">
        <w:t>, а также о сроках предоставления письменных согласий родителей (зако</w:t>
      </w:r>
      <w:r w:rsidR="00E35FA4">
        <w:t>нных представителей) воспитанников</w:t>
      </w:r>
      <w:r w:rsidR="009953DA">
        <w:t xml:space="preserve"> </w:t>
      </w:r>
      <w:r w:rsidR="00E35FA4">
        <w:t>на перевод воспитанников</w:t>
      </w:r>
      <w:r w:rsidR="009953DA"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</w:t>
      </w:r>
      <w:r w:rsidR="00E35FA4">
        <w:t>возрастную категорию воспитанников</w:t>
      </w:r>
      <w:r w:rsidR="009953DA">
        <w:t>, направленность группы, количество свободных мест.</w:t>
      </w:r>
    </w:p>
    <w:p w:rsidR="009953DA" w:rsidRDefault="009953DA" w:rsidP="009953DA">
      <w:pPr>
        <w:pStyle w:val="FORMATTEXT"/>
        <w:ind w:firstLine="568"/>
        <w:jc w:val="both"/>
      </w:pPr>
      <w:r>
        <w:t xml:space="preserve"> </w:t>
      </w:r>
    </w:p>
    <w:p w:rsidR="009953DA" w:rsidRDefault="00346ACA" w:rsidP="009953DA">
      <w:pPr>
        <w:pStyle w:val="FORMATTEXT"/>
        <w:ind w:firstLine="568"/>
        <w:jc w:val="both"/>
      </w:pPr>
      <w:r>
        <w:t>10</w:t>
      </w:r>
      <w:r w:rsidR="009953DA">
        <w:t>. После получения письменных согласий родителей (зако</w:t>
      </w:r>
      <w:r w:rsidR="00E35FA4">
        <w:t>нных представителей) воспитанников</w:t>
      </w:r>
      <w:r w:rsidR="009953DA">
        <w:t xml:space="preserve"> исходная организация издает распорядительн</w:t>
      </w:r>
      <w:r w:rsidR="00E35FA4">
        <w:t>ый акт об отчислении воспитанников</w:t>
      </w:r>
      <w:r w:rsidR="009953DA"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953DA" w:rsidRDefault="009953DA" w:rsidP="009953DA">
      <w:pPr>
        <w:pStyle w:val="FORMATTEXT"/>
        <w:ind w:firstLine="568"/>
        <w:jc w:val="both"/>
      </w:pPr>
      <w:r>
        <w:t xml:space="preserve"> </w:t>
      </w:r>
    </w:p>
    <w:p w:rsidR="009953DA" w:rsidRDefault="00346ACA" w:rsidP="009953DA">
      <w:pPr>
        <w:pStyle w:val="FORMATTEXT"/>
        <w:ind w:firstLine="568"/>
        <w:jc w:val="both"/>
      </w:pPr>
      <w:r>
        <w:t>11</w:t>
      </w:r>
      <w:r w:rsidR="009953DA">
        <w:t>. В случае отказа от перевода в предлагаемую принимающую организацию родители (зако</w:t>
      </w:r>
      <w:r w:rsidR="00E35FA4">
        <w:t>нные представители) воспитанника</w:t>
      </w:r>
      <w:r w:rsidR="009953DA">
        <w:t xml:space="preserve"> указывают об этом в письменном заявлении.</w:t>
      </w:r>
    </w:p>
    <w:p w:rsidR="009953DA" w:rsidRDefault="009953DA" w:rsidP="009953DA">
      <w:pPr>
        <w:pStyle w:val="FORMATTEXT"/>
        <w:ind w:firstLine="568"/>
        <w:jc w:val="both"/>
      </w:pPr>
      <w:r>
        <w:t xml:space="preserve"> </w:t>
      </w:r>
    </w:p>
    <w:p w:rsidR="009953DA" w:rsidRDefault="00346ACA" w:rsidP="009953DA">
      <w:pPr>
        <w:pStyle w:val="FORMATTEXT"/>
        <w:ind w:firstLine="568"/>
        <w:jc w:val="both"/>
      </w:pPr>
      <w:r>
        <w:t>12</w:t>
      </w:r>
      <w:r w:rsidR="009953DA">
        <w:t>. </w:t>
      </w:r>
      <w:r w:rsidR="00EE1E8C">
        <w:t>Администрация</w:t>
      </w:r>
      <w:r w:rsidR="00EE1E8C" w:rsidRPr="009953DA">
        <w:t xml:space="preserve"> </w:t>
      </w:r>
      <w:r w:rsidR="00EE1E8C">
        <w:t>ГБДОУ</w:t>
      </w:r>
      <w:r>
        <w:t xml:space="preserve"> № 45 </w:t>
      </w:r>
      <w:r w:rsidR="009953DA">
        <w:t>передает в принимающую организа</w:t>
      </w:r>
      <w:r w:rsidR="00E35FA4">
        <w:t>цию списочный состав воспитанников</w:t>
      </w:r>
      <w:r w:rsidR="009953DA">
        <w:t>, письменные согласия родителе</w:t>
      </w:r>
      <w:r w:rsidR="00E35FA4">
        <w:t>й (законных представителей) воспитанников</w:t>
      </w:r>
      <w:r w:rsidR="009953DA">
        <w:t>, личные дела.</w:t>
      </w:r>
    </w:p>
    <w:p w:rsidR="009953DA" w:rsidRDefault="009953DA" w:rsidP="009953DA">
      <w:pPr>
        <w:pStyle w:val="FORMATTEXT"/>
        <w:ind w:firstLine="568"/>
        <w:jc w:val="both"/>
      </w:pPr>
      <w:r>
        <w:t xml:space="preserve"> </w:t>
      </w:r>
    </w:p>
    <w:p w:rsidR="009953DA" w:rsidRDefault="00346ACA" w:rsidP="009953DA">
      <w:pPr>
        <w:pStyle w:val="FORMATTEXT"/>
        <w:ind w:firstLine="568"/>
        <w:jc w:val="both"/>
      </w:pPr>
      <w:r>
        <w:t>13</w:t>
      </w:r>
      <w:r w:rsidR="009953DA">
        <w:t>. На основании представленных документов принимающая организация заключает договор с родителями (законн</w:t>
      </w:r>
      <w:r w:rsidR="00E35FA4">
        <w:t>ыми представителями) воспитанников</w:t>
      </w:r>
      <w:r w:rsidR="009953DA">
        <w:t xml:space="preserve"> и в течение трех рабочих дней после заключения договора издает распорядительный акт о зачислении </w:t>
      </w:r>
      <w:r w:rsidR="00E35FA4">
        <w:lastRenderedPageBreak/>
        <w:t>воспитанника</w:t>
      </w:r>
      <w:r w:rsidR="009953DA">
        <w:t xml:space="preserve">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9953DA" w:rsidRDefault="009953DA" w:rsidP="00346ACA">
      <w:pPr>
        <w:pStyle w:val="FORMATTEXT"/>
        <w:ind w:firstLine="568"/>
        <w:jc w:val="both"/>
      </w:pPr>
      <w:r>
        <w:t xml:space="preserve"> В распорядительном акте о зачислении делается </w:t>
      </w:r>
      <w:proofErr w:type="gramStart"/>
      <w:r w:rsidR="00E35FA4">
        <w:t>запись</w:t>
      </w:r>
      <w:proofErr w:type="gramEnd"/>
      <w:r w:rsidR="00E35FA4">
        <w:t xml:space="preserve"> о зачислении воспитанника</w:t>
      </w:r>
      <w:r>
        <w:t xml:space="preserve"> в порядке перевода с указанием исходной организации, в которой он обучался до перевода, в</w:t>
      </w:r>
      <w:r w:rsidR="00E35FA4">
        <w:t>озрастной категории воспитанника</w:t>
      </w:r>
      <w:r>
        <w:t xml:space="preserve"> и направленности группы.</w:t>
      </w:r>
    </w:p>
    <w:p w:rsidR="009953DA" w:rsidRDefault="009953DA" w:rsidP="009953DA">
      <w:pPr>
        <w:pStyle w:val="FORMATTEXT"/>
        <w:ind w:firstLine="568"/>
        <w:jc w:val="both"/>
      </w:pPr>
      <w:r>
        <w:t xml:space="preserve"> </w:t>
      </w:r>
    </w:p>
    <w:p w:rsidR="009953DA" w:rsidRDefault="00346ACA" w:rsidP="009953DA">
      <w:pPr>
        <w:pStyle w:val="FORMATTEXT"/>
        <w:ind w:firstLine="568"/>
        <w:jc w:val="both"/>
      </w:pPr>
      <w:r>
        <w:t>14</w:t>
      </w:r>
      <w:r w:rsidR="009953DA">
        <w:t xml:space="preserve">. 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9953DA">
        <w:t>включающие</w:t>
      </w:r>
      <w:proofErr w:type="gramEnd"/>
      <w:r w:rsidR="009953DA">
        <w:t xml:space="preserve"> в том числе выписку из распорядительного акта о зачислении в порядке перевода, соответствующие письменные согласия родителей (зако</w:t>
      </w:r>
      <w:r w:rsidR="00E35FA4">
        <w:t>нных представителей) воспитанников</w:t>
      </w:r>
      <w:r w:rsidR="009953DA">
        <w:t>.</w:t>
      </w:r>
    </w:p>
    <w:p w:rsidR="00A961D1" w:rsidRDefault="00A961D1" w:rsidP="009953DA">
      <w:pPr>
        <w:pStyle w:val="FORMATTEXT"/>
        <w:ind w:firstLine="568"/>
        <w:jc w:val="both"/>
      </w:pPr>
    </w:p>
    <w:p w:rsidR="00A961D1" w:rsidRDefault="00A961D1" w:rsidP="00346ACA">
      <w:pPr>
        <w:pStyle w:val="FORMATTEXT"/>
        <w:ind w:firstLine="568"/>
      </w:pPr>
    </w:p>
    <w:p w:rsidR="00A961D1" w:rsidRDefault="00346ACA" w:rsidP="00346ACA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  <w:lang w:val="en-US"/>
        </w:rPr>
        <w:t>IV</w:t>
      </w:r>
      <w:r w:rsidR="00DE4DAB">
        <w:rPr>
          <w:b/>
          <w:bdr w:val="none" w:sz="0" w:space="0" w:color="auto" w:frame="1"/>
        </w:rPr>
        <w:t>. Порядок и основание отчисления воспитанника из</w:t>
      </w:r>
      <w:r w:rsidR="00A961D1">
        <w:rPr>
          <w:b/>
          <w:bdr w:val="none" w:sz="0" w:space="0" w:color="auto" w:frame="1"/>
        </w:rPr>
        <w:t xml:space="preserve"> ГБДОУ</w:t>
      </w:r>
    </w:p>
    <w:p w:rsidR="00A961D1" w:rsidRDefault="00A961D1" w:rsidP="00A961D1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6E28" w:rsidRDefault="00FB6E28" w:rsidP="00FB6E28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</w:pPr>
      <w:r w:rsidRPr="004A6C1E">
        <w:rPr>
          <w:b/>
          <w:color w:val="000000"/>
        </w:rPr>
        <w:t xml:space="preserve"> </w:t>
      </w:r>
      <w:r w:rsidR="00346ACA" w:rsidRPr="00346ACA">
        <w:rPr>
          <w:b/>
          <w:color w:val="000000"/>
        </w:rPr>
        <w:t xml:space="preserve">    </w:t>
      </w:r>
      <w:r w:rsidR="00346ACA">
        <w:rPr>
          <w:b/>
          <w:color w:val="000000"/>
        </w:rPr>
        <w:t xml:space="preserve">   </w:t>
      </w:r>
      <w:r w:rsidR="00346ACA" w:rsidRPr="00346ACA">
        <w:rPr>
          <w:b/>
          <w:color w:val="000000"/>
        </w:rPr>
        <w:t xml:space="preserve"> </w:t>
      </w:r>
      <w:r w:rsidRPr="00346ACA">
        <w:rPr>
          <w:color w:val="000000"/>
        </w:rPr>
        <w:t>1</w:t>
      </w:r>
      <w:r w:rsidR="00346ACA">
        <w:rPr>
          <w:color w:val="000000"/>
        </w:rPr>
        <w:t>.О</w:t>
      </w:r>
      <w:r w:rsidR="00E35FA4">
        <w:rPr>
          <w:color w:val="000000"/>
        </w:rPr>
        <w:t>тчислением воспитанника</w:t>
      </w:r>
      <w:r>
        <w:rPr>
          <w:color w:val="000000"/>
        </w:rPr>
        <w:t xml:space="preserve"> из  </w:t>
      </w:r>
      <w:r w:rsidR="00346ACA">
        <w:t>ГБДОУ № 45</w:t>
      </w:r>
      <w:r>
        <w:t xml:space="preserve">  </w:t>
      </w:r>
      <w:r w:rsidR="004A6C1E">
        <w:t>осуществляется в следующих случаях;</w:t>
      </w:r>
    </w:p>
    <w:p w:rsidR="00346ACA" w:rsidRDefault="004A6C1E" w:rsidP="00346A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а.)</w:t>
      </w:r>
      <w:r w:rsidR="00FB6E28">
        <w:rPr>
          <w:color w:val="000000"/>
        </w:rPr>
        <w:t xml:space="preserve"> в связи с получением образования (завершением обучения);</w:t>
      </w:r>
    </w:p>
    <w:p w:rsidR="00FB6E28" w:rsidRDefault="00346ACA" w:rsidP="00346ACA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</w:pPr>
      <w:r>
        <w:t xml:space="preserve"> </w:t>
      </w:r>
      <w:proofErr w:type="gramStart"/>
      <w:r w:rsidR="004A6C1E">
        <w:rPr>
          <w:color w:val="000000"/>
        </w:rPr>
        <w:t>б</w:t>
      </w:r>
      <w:proofErr w:type="gramEnd"/>
      <w:r w:rsidR="004A6C1E">
        <w:rPr>
          <w:color w:val="000000"/>
        </w:rPr>
        <w:t xml:space="preserve">.) </w:t>
      </w:r>
      <w:r w:rsidR="00FB6E28">
        <w:rPr>
          <w:color w:val="000000"/>
        </w:rPr>
        <w:t xml:space="preserve">досрочно по основаниям:  </w:t>
      </w:r>
    </w:p>
    <w:p w:rsidR="00FB6E28" w:rsidRDefault="004A6C1E" w:rsidP="00FB6E28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-</w:t>
      </w:r>
      <w:r w:rsidR="00FB6E28">
        <w:rPr>
          <w:color w:val="000000"/>
        </w:rPr>
        <w:t xml:space="preserve">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FB6E28" w:rsidRDefault="004A6C1E" w:rsidP="00FB6E28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</w:t>
      </w:r>
      <w:r w:rsidR="00FB6E28">
        <w:rPr>
          <w:color w:val="000000"/>
        </w:rPr>
        <w:t xml:space="preserve">- при возникновении медицинских показаний, препятствующих воспитанию и обучению ребёнка в </w:t>
      </w:r>
      <w:r w:rsidR="00346ACA">
        <w:t>ГБДОУ № 45</w:t>
      </w:r>
      <w:r w:rsidR="00FB6E28">
        <w:rPr>
          <w:color w:val="000000"/>
        </w:rPr>
        <w:t>.</w:t>
      </w:r>
    </w:p>
    <w:p w:rsidR="00FB6E28" w:rsidRDefault="00FB6E28" w:rsidP="00FB6E28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- по обстоятельствам, не зависящим от родителей (законных представителей) воспитанника и </w:t>
      </w:r>
      <w:r w:rsidR="00346ACA">
        <w:t>ГБДОУ № 45</w:t>
      </w:r>
      <w:r>
        <w:rPr>
          <w:color w:val="000000"/>
        </w:rPr>
        <w:t xml:space="preserve">, в том числе в случае ликвидации </w:t>
      </w:r>
      <w:r>
        <w:t>образовательной организации</w:t>
      </w:r>
      <w:r>
        <w:rPr>
          <w:color w:val="000000"/>
        </w:rPr>
        <w:t>.</w:t>
      </w:r>
    </w:p>
    <w:p w:rsidR="00DE4DAB" w:rsidRDefault="00DE4DAB" w:rsidP="00DE4DAB">
      <w:pPr>
        <w:pStyle w:val="a3"/>
        <w:tabs>
          <w:tab w:val="left" w:pos="284"/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2.</w:t>
      </w:r>
      <w:r w:rsidR="00FB6E28">
        <w:rPr>
          <w:color w:val="000000"/>
        </w:rPr>
        <w:t xml:space="preserve">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>
        <w:t>ГБДОУ № 45</w:t>
      </w:r>
      <w:r w:rsidR="00FB6E28">
        <w:rPr>
          <w:color w:val="000000"/>
        </w:rPr>
        <w:t>.</w:t>
      </w:r>
    </w:p>
    <w:p w:rsidR="00FB6E28" w:rsidRPr="00DE4DAB" w:rsidRDefault="00DE4DAB" w:rsidP="00DE4DAB">
      <w:pPr>
        <w:pStyle w:val="a3"/>
        <w:tabs>
          <w:tab w:val="left" w:pos="284"/>
          <w:tab w:val="left" w:pos="567"/>
        </w:tabs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        </w:t>
      </w:r>
      <w:r w:rsidR="00FB6E28" w:rsidRPr="00DE4DAB">
        <w:rPr>
          <w:color w:val="000000"/>
        </w:rPr>
        <w:t>3.</w:t>
      </w:r>
      <w:r w:rsidR="00FB6E28">
        <w:rPr>
          <w:color w:val="000000"/>
        </w:rPr>
        <w:t xml:space="preserve"> </w:t>
      </w:r>
      <w:r w:rsidR="00E35FA4">
        <w:rPr>
          <w:color w:val="000000"/>
        </w:rPr>
        <w:t>Отчисление воспитанника</w:t>
      </w:r>
      <w:r w:rsidR="004A6C1E">
        <w:rPr>
          <w:color w:val="000000"/>
        </w:rPr>
        <w:t xml:space="preserve"> (по вышеуказанным причинам) из ГБДОУ оформляется</w:t>
      </w:r>
      <w:r w:rsidR="00FB6E28">
        <w:rPr>
          <w:color w:val="000000"/>
        </w:rPr>
        <w:t xml:space="preserve"> </w:t>
      </w:r>
      <w:r w:rsidR="004A6C1E">
        <w:rPr>
          <w:color w:val="000000"/>
        </w:rPr>
        <w:t>приказом по ГБДОУ №</w:t>
      </w:r>
      <w:r>
        <w:rPr>
          <w:color w:val="000000"/>
        </w:rPr>
        <w:t xml:space="preserve"> 45</w:t>
      </w:r>
      <w:r w:rsidR="00FB6E28">
        <w:rPr>
          <w:color w:val="000000"/>
        </w:rPr>
        <w:t xml:space="preserve">, </w:t>
      </w:r>
      <w:r w:rsidR="004A6C1E">
        <w:rPr>
          <w:color w:val="000000"/>
        </w:rPr>
        <w:t xml:space="preserve"> </w:t>
      </w:r>
      <w:r w:rsidR="00FB6E28">
        <w:rPr>
          <w:color w:val="000000"/>
        </w:rPr>
        <w:t xml:space="preserve">на основании заявления </w:t>
      </w:r>
      <w:r w:rsidR="00FB6E28">
        <w:t>родителей (зако</w:t>
      </w:r>
      <w:r w:rsidR="00E35FA4">
        <w:t>нных представителей) воспитанников</w:t>
      </w:r>
      <w:bookmarkStart w:id="0" w:name="_GoBack"/>
      <w:bookmarkEnd w:id="0"/>
      <w:r w:rsidR="00FB6E28">
        <w:t>.</w:t>
      </w:r>
    </w:p>
    <w:p w:rsidR="00FB6E28" w:rsidRDefault="00FB6E28" w:rsidP="00FB6E28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E28" w:rsidRDefault="00FB6E28" w:rsidP="00A961D1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textAlignment w:val="baseline"/>
        <w:rPr>
          <w:b/>
          <w:bdr w:val="none" w:sz="0" w:space="0" w:color="auto" w:frame="1"/>
        </w:rPr>
      </w:pPr>
    </w:p>
    <w:p w:rsidR="00FB6E28" w:rsidRDefault="00FB6E28" w:rsidP="00A961D1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textAlignment w:val="baseline"/>
        <w:rPr>
          <w:b/>
          <w:bdr w:val="none" w:sz="0" w:space="0" w:color="auto" w:frame="1"/>
        </w:rPr>
      </w:pPr>
    </w:p>
    <w:p w:rsidR="00FB6E28" w:rsidRDefault="00FB6E28" w:rsidP="00A961D1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textAlignment w:val="baseline"/>
        <w:rPr>
          <w:b/>
          <w:bdr w:val="none" w:sz="0" w:space="0" w:color="auto" w:frame="1"/>
        </w:rPr>
      </w:pPr>
    </w:p>
    <w:p w:rsidR="00FB6E28" w:rsidRDefault="00FB6E28" w:rsidP="00A961D1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textAlignment w:val="baseline"/>
        <w:rPr>
          <w:b/>
          <w:bdr w:val="none" w:sz="0" w:space="0" w:color="auto" w:frame="1"/>
        </w:rPr>
      </w:pPr>
    </w:p>
    <w:p w:rsidR="00A961D1" w:rsidRDefault="004A6C1E" w:rsidP="004A6C1E">
      <w:pPr>
        <w:pStyle w:val="a4"/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61D1" w:rsidRDefault="004A6C1E" w:rsidP="009953DA">
      <w:pPr>
        <w:pStyle w:val="FORMATTEXT"/>
        <w:ind w:firstLine="568"/>
        <w:jc w:val="both"/>
      </w:pPr>
      <w:r>
        <w:t xml:space="preserve"> </w:t>
      </w:r>
    </w:p>
    <w:p w:rsidR="00DB5EC8" w:rsidRDefault="00DB5EC8"/>
    <w:sectPr w:rsidR="00DB5EC8" w:rsidSect="00AD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566"/>
    <w:multiLevelType w:val="hybridMultilevel"/>
    <w:tmpl w:val="136EA0CC"/>
    <w:lvl w:ilvl="0" w:tplc="3C62D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65F26"/>
    <w:multiLevelType w:val="hybridMultilevel"/>
    <w:tmpl w:val="924E377C"/>
    <w:lvl w:ilvl="0" w:tplc="0EC61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24EEF"/>
    <w:multiLevelType w:val="hybridMultilevel"/>
    <w:tmpl w:val="68887F12"/>
    <w:lvl w:ilvl="0" w:tplc="71148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AF1"/>
    <w:rsid w:val="000746BD"/>
    <w:rsid w:val="00080668"/>
    <w:rsid w:val="00135435"/>
    <w:rsid w:val="00137A26"/>
    <w:rsid w:val="00175763"/>
    <w:rsid w:val="002E6C3A"/>
    <w:rsid w:val="00346ACA"/>
    <w:rsid w:val="0038150C"/>
    <w:rsid w:val="003B5B17"/>
    <w:rsid w:val="003C2EC6"/>
    <w:rsid w:val="004A6C1E"/>
    <w:rsid w:val="005D10C1"/>
    <w:rsid w:val="006C46DB"/>
    <w:rsid w:val="00712181"/>
    <w:rsid w:val="007832AD"/>
    <w:rsid w:val="00887831"/>
    <w:rsid w:val="00905BB1"/>
    <w:rsid w:val="00914862"/>
    <w:rsid w:val="009953DA"/>
    <w:rsid w:val="00A14D87"/>
    <w:rsid w:val="00A916CD"/>
    <w:rsid w:val="00A961D1"/>
    <w:rsid w:val="00A97BBF"/>
    <w:rsid w:val="00AD1027"/>
    <w:rsid w:val="00B40708"/>
    <w:rsid w:val="00BD1CC2"/>
    <w:rsid w:val="00BE5960"/>
    <w:rsid w:val="00C47DC8"/>
    <w:rsid w:val="00CF29A0"/>
    <w:rsid w:val="00D765C9"/>
    <w:rsid w:val="00DB5EC8"/>
    <w:rsid w:val="00DE4DAB"/>
    <w:rsid w:val="00DE7621"/>
    <w:rsid w:val="00E333B6"/>
    <w:rsid w:val="00E35FA4"/>
    <w:rsid w:val="00E6765B"/>
    <w:rsid w:val="00EC2922"/>
    <w:rsid w:val="00EE1E8C"/>
    <w:rsid w:val="00F60AF1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B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B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6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961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61D1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A961D1"/>
  </w:style>
  <w:style w:type="paragraph" w:styleId="a6">
    <w:name w:val="Balloon Text"/>
    <w:basedOn w:val="a"/>
    <w:link w:val="a7"/>
    <w:uiPriority w:val="99"/>
    <w:semiHidden/>
    <w:unhideWhenUsed/>
    <w:rsid w:val="00A9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user</cp:lastModifiedBy>
  <cp:revision>25</cp:revision>
  <cp:lastPrinted>2016-03-24T07:38:00Z</cp:lastPrinted>
  <dcterms:created xsi:type="dcterms:W3CDTF">2016-02-11T09:05:00Z</dcterms:created>
  <dcterms:modified xsi:type="dcterms:W3CDTF">2016-03-24T07:38:00Z</dcterms:modified>
</cp:coreProperties>
</file>